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32248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D71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 w:rsidR="00D71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322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BF5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</w:t>
      </w:r>
      <w:r w:rsidR="00EC2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102" w:rsidRPr="009D141A" w:rsidRDefault="00B55588" w:rsidP="0030790A">
      <w:pPr>
        <w:suppressAutoHyphens w:val="0"/>
        <w:spacing w:line="36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 w:rsidRPr="00B55588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С начала 2024 года Отделение СФР по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>Псковской области</w:t>
      </w:r>
      <w:r w:rsidRPr="00B55588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оплатило услуги по сурдопереводу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>250</w:t>
      </w:r>
      <w:r w:rsidRPr="00B55588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жителям региона</w:t>
      </w:r>
    </w:p>
    <w:p w:rsidR="00B634D0" w:rsidRDefault="00CD562F" w:rsidP="00865619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этом году Отделение С</w:t>
      </w:r>
      <w:r w:rsidR="00104577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ФР 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 </w:t>
      </w:r>
      <w:r w:rsidR="00B5558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Псковской области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оплатило услуги по сурдопереводу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B5558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250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жителям региона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1A5E89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на сумму более </w:t>
      </w:r>
      <w:r w:rsidR="001A5E8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4</w:t>
      </w:r>
      <w:r w:rsidR="001A5E89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м</w:t>
      </w:r>
      <w:r w:rsidR="00AB420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иллионов</w:t>
      </w:r>
      <w:r w:rsidR="001A5E89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рублей</w:t>
      </w:r>
      <w:r w:rsidR="0086561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</w:t>
      </w:r>
      <w:r w:rsidR="00B5558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сурдоперевод</w:t>
      </w:r>
      <w:r w:rsid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е</w:t>
      </w:r>
      <w:r w:rsidR="00B5558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нуждаются граждане </w:t>
      </w:r>
      <w:r w:rsidR="00B634D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 нарушением слуха д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ля общения с </w:t>
      </w:r>
      <w:r w:rsidR="00CF3B5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людьми, не владеющими языком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жестов. </w:t>
      </w:r>
      <w:r w:rsid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Отделение фонда предоставляет </w:t>
      </w:r>
      <w:r w:rsidR="0086561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такие услуги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</w:t>
      </w:r>
      <w:r w:rsid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если  </w:t>
      </w:r>
      <w:r w:rsidR="00386033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индивидуальной программе реабилитации и абилитации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86561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человека </w:t>
      </w:r>
      <w:r w:rsidR="00386033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есть соответствующая запись. </w:t>
      </w:r>
    </w:p>
    <w:p w:rsidR="00B634D0" w:rsidRDefault="00386033" w:rsidP="00386033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Для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700B5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</w:t>
      </w: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олучения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сурдоперевода</w:t>
      </w: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гражданину следует 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обратиться с </w:t>
      </w: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заявление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</w:t>
      </w: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 клиентскую службу Отделения СФР по </w:t>
      </w:r>
      <w:r w:rsidR="00700B5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Псковской</w:t>
      </w: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области</w:t>
      </w:r>
      <w:r w:rsidR="00A0378C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 в офис МФЦ</w:t>
      </w:r>
      <w:r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лично или через</w:t>
      </w:r>
      <w:r w:rsidR="00700B5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своего законного представителя.</w:t>
      </w:r>
      <w:r w:rsidR="00CE7047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Также подать заявление можно на </w:t>
      </w:r>
      <w:r w:rsidR="00B634D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портале </w:t>
      </w:r>
      <w:r w:rsidR="00700B5B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госуслуг</w:t>
      </w:r>
      <w:r w:rsidR="00A0378C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или отправить почтой</w:t>
      </w:r>
      <w:r w:rsidR="00700B5B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</w:t>
      </w:r>
    </w:p>
    <w:p w:rsidR="001A5E89" w:rsidRDefault="001A5E89" w:rsidP="00386033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«В течение года с </w:t>
      </w:r>
      <w:r w:rsidR="00A81FF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подачи заявления 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люди с нарушениями функций слуха</w:t>
      </w:r>
      <w:r w:rsidR="00CE7047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могут получить до 84 часов сурдоперевода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Как только заявление поступит в О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тделение фонда, наши </w:t>
      </w:r>
      <w:r w:rsidR="00386033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специалисты поставят 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нуждающегося на </w:t>
      </w:r>
      <w:r w:rsidR="00386033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учет и выдадут направление в уполномоченную организацию.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Псковской области</w:t>
      </w:r>
      <w:r w:rsidR="0032248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23761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такие услуги предоставляет </w:t>
      </w:r>
      <w:r w:rsidR="00386033" w:rsidRPr="0038603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региональное отделение Всероссийского общества глухих</w:t>
      </w:r>
      <w:r w:rsidR="00104D11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», — отметил заместитель управляющего Отделением СФР по Псковской области </w:t>
      </w:r>
      <w:r w:rsidR="00104D11" w:rsidRPr="00104D11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Дмитрий Яковлев.</w:t>
      </w:r>
    </w:p>
    <w:p w:rsidR="009814AE" w:rsidRPr="00B408E6" w:rsidRDefault="00CD562F" w:rsidP="00D71523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Если у вас остались вопросы, то обратиться за консультацией можно по телефону единого контакт-центра взаимодействия с гражданами — 8 800 100 0001 (звонок бесплатный). Узнать больше о мерах соцподдержки можно в социальных сетях Отделения СФР по </w:t>
      </w:r>
      <w:bookmarkStart w:id="0" w:name="_GoBack"/>
      <w:bookmarkEnd w:id="0"/>
      <w:r w:rsidR="007E4377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Псковской области</w:t>
      </w:r>
      <w:r w:rsidRPr="00CD562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: </w:t>
      </w:r>
      <w:r w:rsidR="00865619">
        <w:rPr>
          <w:rFonts w:ascii="Times New Roman" w:hAnsi="Times New Roman" w:cs="Times New Roman"/>
          <w:sz w:val="24"/>
          <w:szCs w:val="24"/>
        </w:rPr>
        <w:t xml:space="preserve">ВКонтакте — </w:t>
      </w:r>
      <w:r w:rsidR="00E972E1" w:rsidRPr="00E972E1">
        <w:rPr>
          <w:rFonts w:ascii="Times New Roman" w:hAnsi="Times New Roman" w:cs="Times New Roman"/>
          <w:sz w:val="24"/>
          <w:szCs w:val="24"/>
        </w:rPr>
        <w:t>https://</w:t>
      </w:r>
      <w:hyperlink r:id="rId9" w:history="1">
        <w:r w:rsidR="00E972E1" w:rsidRPr="00E972E1">
          <w:rPr>
            <w:rStyle w:val="a4"/>
            <w:rFonts w:ascii="Times New Roman" w:hAnsi="Times New Roman" w:cs="Times New Roman"/>
            <w:sz w:val="24"/>
            <w:szCs w:val="24"/>
          </w:rPr>
          <w:t>vk.com/sfr.pskovskayaoblast</w:t>
        </w:r>
      </w:hyperlink>
      <w:r w:rsidR="00865619"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0" w:tgtFrame="_blank" w:history="1">
        <w:r w:rsidR="00E972E1" w:rsidRPr="00E972E1">
          <w:rPr>
            <w:rStyle w:val="a4"/>
            <w:rFonts w:ascii="Times New Roman" w:hAnsi="Times New Roman" w:cs="Times New Roman"/>
            <w:sz w:val="24"/>
            <w:szCs w:val="24"/>
          </w:rPr>
          <w:t>https://ok.ru/sfr.pskovskayaoblast</w:t>
        </w:r>
      </w:hyperlink>
      <w:r w:rsidR="00E972E1" w:rsidRPr="00E972E1">
        <w:rPr>
          <w:rFonts w:ascii="Times New Roman" w:hAnsi="Times New Roman" w:cs="Times New Roman"/>
          <w:sz w:val="24"/>
          <w:szCs w:val="24"/>
        </w:rPr>
        <w:br/>
        <w:t>Telegr</w:t>
      </w:r>
      <w:r w:rsidR="00865619">
        <w:rPr>
          <w:rFonts w:ascii="Times New Roman" w:hAnsi="Times New Roman" w:cs="Times New Roman"/>
          <w:sz w:val="24"/>
          <w:szCs w:val="24"/>
        </w:rPr>
        <w:t xml:space="preserve">am — </w:t>
      </w:r>
      <w:hyperlink r:id="rId11" w:tgtFrame="_blank" w:history="1">
        <w:r w:rsidR="00E972E1" w:rsidRPr="00E972E1">
          <w:rPr>
            <w:rStyle w:val="a4"/>
            <w:rFonts w:ascii="Times New Roman" w:hAnsi="Times New Roman" w:cs="Times New Roman"/>
            <w:sz w:val="24"/>
            <w:szCs w:val="24"/>
          </w:rPr>
          <w:t>https://web.telegram.org/k/#@SFRPskov</w:t>
        </w:r>
      </w:hyperlink>
      <w:r w:rsidR="00E972E1">
        <w:br/>
      </w:r>
    </w:p>
    <w:p w:rsidR="00EB3B4C" w:rsidRPr="009A1E0B" w:rsidRDefault="00EB3B4C" w:rsidP="000567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B3B4C" w:rsidRPr="009A1E0B" w:rsidSect="00695AE4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24" w:rsidRDefault="007F3924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7F3924" w:rsidRDefault="007F3924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9F56D6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CE7047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24" w:rsidRDefault="007F3924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7F3924" w:rsidRDefault="007F3924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1.95pt;height:11.95pt;visibility:visibl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6BA0"/>
    <w:rsid w:val="00007CEE"/>
    <w:rsid w:val="000178D7"/>
    <w:rsid w:val="000567B7"/>
    <w:rsid w:val="00065A31"/>
    <w:rsid w:val="0008621C"/>
    <w:rsid w:val="000F5077"/>
    <w:rsid w:val="000F5A37"/>
    <w:rsid w:val="00104577"/>
    <w:rsid w:val="00104D11"/>
    <w:rsid w:val="001152B1"/>
    <w:rsid w:val="0011689E"/>
    <w:rsid w:val="00117A59"/>
    <w:rsid w:val="00150FE4"/>
    <w:rsid w:val="001877EF"/>
    <w:rsid w:val="001916B8"/>
    <w:rsid w:val="001A4C34"/>
    <w:rsid w:val="001A5E89"/>
    <w:rsid w:val="001B4C8A"/>
    <w:rsid w:val="001B5E56"/>
    <w:rsid w:val="001C108D"/>
    <w:rsid w:val="001D4CE6"/>
    <w:rsid w:val="001E0DAA"/>
    <w:rsid w:val="00212653"/>
    <w:rsid w:val="002215A4"/>
    <w:rsid w:val="002306F2"/>
    <w:rsid w:val="002363FC"/>
    <w:rsid w:val="00237618"/>
    <w:rsid w:val="00250B56"/>
    <w:rsid w:val="00273C90"/>
    <w:rsid w:val="00274EE2"/>
    <w:rsid w:val="00275A8E"/>
    <w:rsid w:val="00277067"/>
    <w:rsid w:val="002B41FC"/>
    <w:rsid w:val="002D6F61"/>
    <w:rsid w:val="002E068E"/>
    <w:rsid w:val="002E11A0"/>
    <w:rsid w:val="002E16DF"/>
    <w:rsid w:val="002E17FC"/>
    <w:rsid w:val="002E6CDD"/>
    <w:rsid w:val="002F0F2F"/>
    <w:rsid w:val="0030790A"/>
    <w:rsid w:val="00322470"/>
    <w:rsid w:val="00322480"/>
    <w:rsid w:val="003275E4"/>
    <w:rsid w:val="00331342"/>
    <w:rsid w:val="003326EB"/>
    <w:rsid w:val="003608B8"/>
    <w:rsid w:val="0036513F"/>
    <w:rsid w:val="00366DC1"/>
    <w:rsid w:val="00372842"/>
    <w:rsid w:val="00386033"/>
    <w:rsid w:val="003906BE"/>
    <w:rsid w:val="00397CB5"/>
    <w:rsid w:val="003C3B7C"/>
    <w:rsid w:val="003D2F8C"/>
    <w:rsid w:val="003D4C43"/>
    <w:rsid w:val="003E2326"/>
    <w:rsid w:val="003F44D2"/>
    <w:rsid w:val="00412F82"/>
    <w:rsid w:val="00413B99"/>
    <w:rsid w:val="004335B7"/>
    <w:rsid w:val="00441F12"/>
    <w:rsid w:val="00446523"/>
    <w:rsid w:val="00451F08"/>
    <w:rsid w:val="00472C66"/>
    <w:rsid w:val="00473169"/>
    <w:rsid w:val="00473444"/>
    <w:rsid w:val="00483392"/>
    <w:rsid w:val="004A219E"/>
    <w:rsid w:val="004A63F2"/>
    <w:rsid w:val="004C24E1"/>
    <w:rsid w:val="004C6777"/>
    <w:rsid w:val="004C6C37"/>
    <w:rsid w:val="004C7D10"/>
    <w:rsid w:val="004F5CD5"/>
    <w:rsid w:val="005257FC"/>
    <w:rsid w:val="00534BAA"/>
    <w:rsid w:val="00554C90"/>
    <w:rsid w:val="005667BF"/>
    <w:rsid w:val="00571BE1"/>
    <w:rsid w:val="005836E0"/>
    <w:rsid w:val="005A2D37"/>
    <w:rsid w:val="005D2355"/>
    <w:rsid w:val="005F5439"/>
    <w:rsid w:val="00603D5E"/>
    <w:rsid w:val="00620C38"/>
    <w:rsid w:val="006431A0"/>
    <w:rsid w:val="00646642"/>
    <w:rsid w:val="006507F4"/>
    <w:rsid w:val="00695AE4"/>
    <w:rsid w:val="006E4725"/>
    <w:rsid w:val="006E4E4D"/>
    <w:rsid w:val="006F0BA9"/>
    <w:rsid w:val="006F2ACD"/>
    <w:rsid w:val="00700B5B"/>
    <w:rsid w:val="00700E18"/>
    <w:rsid w:val="00717804"/>
    <w:rsid w:val="0071786B"/>
    <w:rsid w:val="00720239"/>
    <w:rsid w:val="00733ECF"/>
    <w:rsid w:val="007431CC"/>
    <w:rsid w:val="007815B8"/>
    <w:rsid w:val="00783BE7"/>
    <w:rsid w:val="007917D5"/>
    <w:rsid w:val="007A4F71"/>
    <w:rsid w:val="007C0AE6"/>
    <w:rsid w:val="007C56FF"/>
    <w:rsid w:val="007C7CE0"/>
    <w:rsid w:val="007D3881"/>
    <w:rsid w:val="007D3AA2"/>
    <w:rsid w:val="007E4377"/>
    <w:rsid w:val="007F3924"/>
    <w:rsid w:val="00820194"/>
    <w:rsid w:val="0084376C"/>
    <w:rsid w:val="0086203A"/>
    <w:rsid w:val="00865619"/>
    <w:rsid w:val="00891C36"/>
    <w:rsid w:val="0089562F"/>
    <w:rsid w:val="008A5368"/>
    <w:rsid w:val="008B2067"/>
    <w:rsid w:val="008C4AA7"/>
    <w:rsid w:val="008D59E4"/>
    <w:rsid w:val="008E40B5"/>
    <w:rsid w:val="008F0536"/>
    <w:rsid w:val="008F6A0F"/>
    <w:rsid w:val="00957D8D"/>
    <w:rsid w:val="00963DF6"/>
    <w:rsid w:val="00972915"/>
    <w:rsid w:val="00974F6B"/>
    <w:rsid w:val="009814AE"/>
    <w:rsid w:val="00981C4E"/>
    <w:rsid w:val="00984A1C"/>
    <w:rsid w:val="009A1E0B"/>
    <w:rsid w:val="009C1225"/>
    <w:rsid w:val="009C5E29"/>
    <w:rsid w:val="009D141A"/>
    <w:rsid w:val="009F1CF7"/>
    <w:rsid w:val="009F40BA"/>
    <w:rsid w:val="009F56D6"/>
    <w:rsid w:val="00A0378C"/>
    <w:rsid w:val="00A05A8E"/>
    <w:rsid w:val="00A162C1"/>
    <w:rsid w:val="00A174BC"/>
    <w:rsid w:val="00A365FC"/>
    <w:rsid w:val="00A46DA1"/>
    <w:rsid w:val="00A6393A"/>
    <w:rsid w:val="00A67FB5"/>
    <w:rsid w:val="00A81FFF"/>
    <w:rsid w:val="00A92E4C"/>
    <w:rsid w:val="00A95651"/>
    <w:rsid w:val="00AA53CF"/>
    <w:rsid w:val="00AB4204"/>
    <w:rsid w:val="00AC7932"/>
    <w:rsid w:val="00B07719"/>
    <w:rsid w:val="00B371A0"/>
    <w:rsid w:val="00B37B9A"/>
    <w:rsid w:val="00B408E6"/>
    <w:rsid w:val="00B53EFB"/>
    <w:rsid w:val="00B55588"/>
    <w:rsid w:val="00B57878"/>
    <w:rsid w:val="00B634D0"/>
    <w:rsid w:val="00B77B0A"/>
    <w:rsid w:val="00B879F7"/>
    <w:rsid w:val="00B913B2"/>
    <w:rsid w:val="00B93E40"/>
    <w:rsid w:val="00B93FDF"/>
    <w:rsid w:val="00BA04BB"/>
    <w:rsid w:val="00BA4E0B"/>
    <w:rsid w:val="00BB55F4"/>
    <w:rsid w:val="00BC31CC"/>
    <w:rsid w:val="00BD05FA"/>
    <w:rsid w:val="00BE34E4"/>
    <w:rsid w:val="00BF5E7C"/>
    <w:rsid w:val="00C005E4"/>
    <w:rsid w:val="00C03244"/>
    <w:rsid w:val="00C0522A"/>
    <w:rsid w:val="00C153D3"/>
    <w:rsid w:val="00C24CEA"/>
    <w:rsid w:val="00C25102"/>
    <w:rsid w:val="00C3328B"/>
    <w:rsid w:val="00C41E43"/>
    <w:rsid w:val="00C46A61"/>
    <w:rsid w:val="00C84100"/>
    <w:rsid w:val="00C85631"/>
    <w:rsid w:val="00CA04AA"/>
    <w:rsid w:val="00CA1302"/>
    <w:rsid w:val="00CA6BBA"/>
    <w:rsid w:val="00CB03BA"/>
    <w:rsid w:val="00CC019B"/>
    <w:rsid w:val="00CC32DA"/>
    <w:rsid w:val="00CD562F"/>
    <w:rsid w:val="00CD5B5E"/>
    <w:rsid w:val="00CE48F6"/>
    <w:rsid w:val="00CE7047"/>
    <w:rsid w:val="00CE7C66"/>
    <w:rsid w:val="00CF1D0C"/>
    <w:rsid w:val="00CF3B5B"/>
    <w:rsid w:val="00D001DC"/>
    <w:rsid w:val="00D03915"/>
    <w:rsid w:val="00D15C73"/>
    <w:rsid w:val="00D1678D"/>
    <w:rsid w:val="00D20E91"/>
    <w:rsid w:val="00D61BAD"/>
    <w:rsid w:val="00D71523"/>
    <w:rsid w:val="00D94CCA"/>
    <w:rsid w:val="00DC7985"/>
    <w:rsid w:val="00E01B43"/>
    <w:rsid w:val="00E10F28"/>
    <w:rsid w:val="00E14DF2"/>
    <w:rsid w:val="00E2392C"/>
    <w:rsid w:val="00E47459"/>
    <w:rsid w:val="00E66905"/>
    <w:rsid w:val="00E80CCC"/>
    <w:rsid w:val="00E8159C"/>
    <w:rsid w:val="00E8394F"/>
    <w:rsid w:val="00E972E1"/>
    <w:rsid w:val="00EB3B4C"/>
    <w:rsid w:val="00EB49F0"/>
    <w:rsid w:val="00EC19C0"/>
    <w:rsid w:val="00EC2699"/>
    <w:rsid w:val="00EE0CC4"/>
    <w:rsid w:val="00EE714E"/>
    <w:rsid w:val="00EF0030"/>
    <w:rsid w:val="00F02B65"/>
    <w:rsid w:val="00F17899"/>
    <w:rsid w:val="00F246BB"/>
    <w:rsid w:val="00F3040C"/>
    <w:rsid w:val="00F361FC"/>
    <w:rsid w:val="00F46102"/>
    <w:rsid w:val="00F46916"/>
    <w:rsid w:val="00F50F04"/>
    <w:rsid w:val="00F63F11"/>
    <w:rsid w:val="00F97EA8"/>
    <w:rsid w:val="00FA0E1B"/>
    <w:rsid w:val="00FB3D6C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AE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695AE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5AE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695AE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95AE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695A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5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6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695AE4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695AE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69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69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6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695AE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695AE4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695A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695AE4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695AE4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695AE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695AE4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695AE4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695AE4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695AE4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695AE4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695AE4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695AE4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695AE4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695AE4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695AE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695AE4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695AE4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695AE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695AE4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695AE4"/>
    <w:pPr>
      <w:spacing w:after="120"/>
      <w:ind w:left="283"/>
    </w:pPr>
  </w:style>
  <w:style w:type="character" w:customStyle="1" w:styleId="afa">
    <w:name w:val="Основной текст с отступом Знак"/>
    <w:rsid w:val="00695AE4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695AE4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695AE4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695AE4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695A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695AE4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695A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695AE4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695AE4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695AE4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695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695AE4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695A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695AE4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695AE4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695AE4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695AE4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695AE4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695A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695AE4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695AE4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eb.telegram.org%2Fk%2F%23%40SFRPskov&amp;post=-88379721_6220&amp;cc_key=&amp;track_code=5c0b5cd4LQCbwfzDScMOB0L6rlLHZqK6NBL3JAV__REvD51WqmdXMJbD_c5OlAY6dMiYAasTwKMyf5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6665B3-C16A-471D-8E72-148A10DE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7</cp:revision>
  <dcterms:created xsi:type="dcterms:W3CDTF">2024-12-16T09:08:00Z</dcterms:created>
  <dcterms:modified xsi:type="dcterms:W3CDTF">2024-12-16T09:45:00Z</dcterms:modified>
</cp:coreProperties>
</file>